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04C10" w14:textId="52171801" w:rsidR="00C151AD" w:rsidRDefault="006640CF">
      <w:r>
        <w:t>Kupní smlouva</w:t>
      </w:r>
      <w:r w:rsidR="000E28CB">
        <w:t xml:space="preserve"> </w:t>
      </w:r>
      <w:r w:rsidR="00730216">
        <w:t>– pro RS</w:t>
      </w:r>
    </w:p>
    <w:p w14:paraId="2C885507" w14:textId="2E52820A" w:rsidR="006640CF" w:rsidRDefault="006640CF">
      <w:r w:rsidRPr="006640CF">
        <w:t>Kupní smlouva - 50 ks nástrojů pro chirurgii</w:t>
      </w:r>
    </w:p>
    <w:p w14:paraId="578F3F42" w14:textId="6FCB0008" w:rsidR="006640CF" w:rsidRDefault="006640CF">
      <w:r w:rsidRPr="006640CF">
        <w:t>Velkoobchod nástroje Krejčí, s.r.o.</w:t>
      </w:r>
    </w:p>
    <w:p w14:paraId="7AC9F46F" w14:textId="2AF4ABC2" w:rsidR="00224B8B" w:rsidRDefault="00634D9C">
      <w:r>
        <w:t>anonymizován</w:t>
      </w:r>
    </w:p>
    <w:sectPr w:rsidR="0022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CF"/>
    <w:rsid w:val="00032E07"/>
    <w:rsid w:val="000E28CB"/>
    <w:rsid w:val="00197AFC"/>
    <w:rsid w:val="00224B8B"/>
    <w:rsid w:val="00634D9C"/>
    <w:rsid w:val="006640CF"/>
    <w:rsid w:val="00730216"/>
    <w:rsid w:val="00C151AD"/>
    <w:rsid w:val="00C438E7"/>
    <w:rsid w:val="00E351A5"/>
    <w:rsid w:val="00F86E0E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5049"/>
  <w15:chartTrackingRefBased/>
  <w15:docId w15:val="{7A8638A1-4DFA-4DF7-89BB-9BBF0B0A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Schusterová</dc:creator>
  <cp:keywords/>
  <dc:description/>
  <cp:lastModifiedBy>Martina Schusterová</cp:lastModifiedBy>
  <cp:revision>3</cp:revision>
  <dcterms:created xsi:type="dcterms:W3CDTF">2024-09-11T15:17:00Z</dcterms:created>
  <dcterms:modified xsi:type="dcterms:W3CDTF">2024-09-11T15:30:00Z</dcterms:modified>
</cp:coreProperties>
</file>